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7F2" w:rsidRPr="00BB479D" w:rsidRDefault="008E0027" w:rsidP="00C47F31">
      <w:pPr>
        <w:jc w:val="center"/>
        <w:rPr>
          <w:b/>
          <w:color w:val="4472C4" w:themeColor="accent1"/>
          <w:sz w:val="4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8AD842">
            <wp:simplePos x="0" y="0"/>
            <wp:positionH relativeFrom="column">
              <wp:posOffset>-709295</wp:posOffset>
            </wp:positionH>
            <wp:positionV relativeFrom="paragraph">
              <wp:posOffset>-699770</wp:posOffset>
            </wp:positionV>
            <wp:extent cx="1389888" cy="969264"/>
            <wp:effectExtent l="0" t="0" r="127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fessm b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F31" w:rsidRPr="00BB479D">
        <w:rPr>
          <w:b/>
          <w:color w:val="4472C4" w:themeColor="accent1"/>
          <w:sz w:val="48"/>
        </w:rPr>
        <w:t>Espèce « Héraultaise</w:t>
      </w:r>
      <w:r w:rsidR="00BB479D" w:rsidRPr="00BB479D">
        <w:rPr>
          <w:b/>
          <w:color w:val="4472C4" w:themeColor="accent1"/>
          <w:sz w:val="48"/>
        </w:rPr>
        <w:t> »</w:t>
      </w:r>
      <w:r w:rsidR="00C47F31" w:rsidRPr="00BB479D">
        <w:rPr>
          <w:b/>
          <w:color w:val="4472C4" w:themeColor="accent1"/>
          <w:sz w:val="48"/>
        </w:rPr>
        <w:t xml:space="preserve"> du mois </w:t>
      </w:r>
    </w:p>
    <w:p w:rsidR="00C47F31" w:rsidRDefault="00C47F31" w:rsidP="00C47F31">
      <w:pPr>
        <w:rPr>
          <w:sz w:val="24"/>
          <w:szCs w:val="24"/>
        </w:rPr>
      </w:pPr>
      <w:r>
        <w:rPr>
          <w:sz w:val="24"/>
          <w:szCs w:val="24"/>
        </w:rPr>
        <w:t xml:space="preserve">L’objectif est de </w:t>
      </w:r>
      <w:r w:rsidR="00B51DF9">
        <w:rPr>
          <w:sz w:val="24"/>
          <w:szCs w:val="24"/>
        </w:rPr>
        <w:t xml:space="preserve">valoriser la biodiversité subaquatique de l’Hérault en </w:t>
      </w:r>
      <w:r>
        <w:rPr>
          <w:sz w:val="24"/>
          <w:szCs w:val="24"/>
        </w:rPr>
        <w:t>présent</w:t>
      </w:r>
      <w:r w:rsidR="00B51DF9">
        <w:rPr>
          <w:sz w:val="24"/>
          <w:szCs w:val="24"/>
        </w:rPr>
        <w:t>ant</w:t>
      </w:r>
      <w:r>
        <w:rPr>
          <w:sz w:val="24"/>
          <w:szCs w:val="24"/>
        </w:rPr>
        <w:t>, chaque mois</w:t>
      </w:r>
      <w:r w:rsidR="008E0027">
        <w:rPr>
          <w:sz w:val="24"/>
          <w:szCs w:val="24"/>
        </w:rPr>
        <w:t xml:space="preserve"> (ou plus fréquemment)</w:t>
      </w:r>
      <w:r>
        <w:rPr>
          <w:sz w:val="24"/>
          <w:szCs w:val="24"/>
        </w:rPr>
        <w:t xml:space="preserve">, une espèce que l’on peut rencontrer </w:t>
      </w:r>
      <w:r w:rsidR="008E0027">
        <w:rPr>
          <w:sz w:val="24"/>
          <w:szCs w:val="24"/>
        </w:rPr>
        <w:t>facilement</w:t>
      </w:r>
      <w:r>
        <w:rPr>
          <w:sz w:val="24"/>
          <w:szCs w:val="24"/>
        </w:rPr>
        <w:t xml:space="preserve"> ou plus rarement dans l’Hérault</w:t>
      </w:r>
      <w:r w:rsidR="00396EF9">
        <w:rPr>
          <w:sz w:val="24"/>
          <w:szCs w:val="24"/>
        </w:rPr>
        <w:t xml:space="preserve"> : </w:t>
      </w:r>
      <w:r>
        <w:rPr>
          <w:sz w:val="24"/>
          <w:szCs w:val="24"/>
        </w:rPr>
        <w:t xml:space="preserve">en mer, </w:t>
      </w:r>
      <w:r w:rsidR="00396EF9">
        <w:rPr>
          <w:sz w:val="24"/>
          <w:szCs w:val="24"/>
        </w:rPr>
        <w:t>lagunes</w:t>
      </w:r>
      <w:r>
        <w:rPr>
          <w:sz w:val="24"/>
          <w:szCs w:val="24"/>
        </w:rPr>
        <w:t xml:space="preserve"> </w:t>
      </w:r>
      <w:r w:rsidR="00B51DF9">
        <w:rPr>
          <w:sz w:val="24"/>
          <w:szCs w:val="24"/>
        </w:rPr>
        <w:t>(ex :</w:t>
      </w:r>
      <w:r>
        <w:rPr>
          <w:sz w:val="24"/>
          <w:szCs w:val="24"/>
        </w:rPr>
        <w:t xml:space="preserve"> Thau</w:t>
      </w:r>
      <w:r w:rsidR="00B51DF9">
        <w:rPr>
          <w:sz w:val="24"/>
          <w:szCs w:val="24"/>
        </w:rPr>
        <w:t>)</w:t>
      </w:r>
      <w:r>
        <w:rPr>
          <w:sz w:val="24"/>
          <w:szCs w:val="24"/>
        </w:rPr>
        <w:t>, eau douce</w:t>
      </w:r>
      <w:r w:rsidR="00396EF9">
        <w:rPr>
          <w:sz w:val="24"/>
          <w:szCs w:val="24"/>
        </w:rPr>
        <w:t>.</w:t>
      </w:r>
    </w:p>
    <w:p w:rsidR="00C47F31" w:rsidRPr="00D42EB2" w:rsidRDefault="008E0027" w:rsidP="00C47F31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Pour une d</w:t>
      </w:r>
      <w:r w:rsidR="00C47F31" w:rsidRPr="00C47F31">
        <w:rPr>
          <w:b/>
          <w:sz w:val="24"/>
          <w:szCs w:val="24"/>
        </w:rPr>
        <w:t xml:space="preserve">iffusion sur la page Combio34 sur </w:t>
      </w:r>
      <w:proofErr w:type="spellStart"/>
      <w:r w:rsidR="00C47F31" w:rsidRPr="00C47F31">
        <w:rPr>
          <w:b/>
          <w:sz w:val="24"/>
          <w:szCs w:val="24"/>
        </w:rPr>
        <w:t>FaceBook</w:t>
      </w:r>
      <w:proofErr w:type="spellEnd"/>
      <w:r w:rsidR="009C6BB1">
        <w:rPr>
          <w:b/>
          <w:sz w:val="24"/>
          <w:szCs w:val="24"/>
        </w:rPr>
        <w:t xml:space="preserve"> </w:t>
      </w:r>
      <w:r w:rsidR="009C6BB1" w:rsidRPr="00C011CF">
        <w:rPr>
          <w:sz w:val="24"/>
          <w:szCs w:val="24"/>
        </w:rPr>
        <w:t>(</w:t>
      </w:r>
      <w:hyperlink r:id="rId8" w:tgtFrame="_blank" w:history="1">
        <w:r w:rsidR="009C6BB1">
          <w:rPr>
            <w:rStyle w:val="Lienhypertexte"/>
            <w:rFonts w:ascii="Arial" w:hAnsi="Arial" w:cs="Arial"/>
            <w:color w:val="1155CC"/>
            <w:shd w:val="clear" w:color="auto" w:fill="FFFFFF"/>
          </w:rPr>
          <w:t>facebook.com/</w:t>
        </w:r>
        <w:r w:rsidR="009C6BB1">
          <w:rPr>
            <w:rStyle w:val="il"/>
            <w:rFonts w:ascii="Arial" w:hAnsi="Arial" w:cs="Arial"/>
            <w:color w:val="1155CC"/>
            <w:shd w:val="clear" w:color="auto" w:fill="FFFFFF"/>
          </w:rPr>
          <w:t>Combio34</w:t>
        </w:r>
      </w:hyperlink>
      <w:r w:rsidR="009C6BB1">
        <w:rPr>
          <w:rFonts w:ascii="Arial" w:hAnsi="Arial" w:cs="Arial"/>
          <w:color w:val="222222"/>
          <w:shd w:val="clear" w:color="auto" w:fill="FFFFFF"/>
        </w:rPr>
        <w:t>)</w:t>
      </w:r>
    </w:p>
    <w:p w:rsidR="00D42EB2" w:rsidRPr="00C47F31" w:rsidRDefault="00D42EB2" w:rsidP="00C47F31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 </w:t>
      </w:r>
      <w:r w:rsidR="004E428B">
        <w:rPr>
          <w:b/>
          <w:sz w:val="24"/>
          <w:szCs w:val="24"/>
        </w:rPr>
        <w:t xml:space="preserve">complété </w:t>
      </w:r>
      <w:r>
        <w:rPr>
          <w:b/>
          <w:sz w:val="24"/>
          <w:szCs w:val="24"/>
        </w:rPr>
        <w:t xml:space="preserve">à renvoyer à </w:t>
      </w:r>
      <w:hyperlink r:id="rId9" w:history="1">
        <w:r w:rsidRPr="00D42EB2">
          <w:rPr>
            <w:rStyle w:val="Lienhypertexte"/>
            <w:sz w:val="24"/>
            <w:szCs w:val="24"/>
          </w:rPr>
          <w:t>a.pascalgirard@gmail.com</w:t>
        </w:r>
      </w:hyperlink>
      <w:r>
        <w:rPr>
          <w:b/>
          <w:sz w:val="24"/>
          <w:szCs w:val="24"/>
        </w:rPr>
        <w:t xml:space="preserve"> </w:t>
      </w:r>
    </w:p>
    <w:tbl>
      <w:tblPr>
        <w:tblStyle w:val="TableauGrille6Couleur-Accentuation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7F31" w:rsidTr="00C47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47F31" w:rsidRDefault="00C47F31" w:rsidP="00C4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 et </w:t>
            </w:r>
            <w:r w:rsidR="00131E0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om du rédacteur </w:t>
            </w:r>
            <w:r w:rsidRPr="00C47F31">
              <w:rPr>
                <w:b w:val="0"/>
                <w:sz w:val="20"/>
                <w:szCs w:val="24"/>
              </w:rPr>
              <w:t>(en option préciser</w:t>
            </w:r>
            <w:r w:rsidR="00840F8B">
              <w:rPr>
                <w:b w:val="0"/>
                <w:sz w:val="20"/>
                <w:szCs w:val="24"/>
              </w:rPr>
              <w:t xml:space="preserve"> également</w:t>
            </w:r>
            <w:r w:rsidRPr="00C47F31">
              <w:rPr>
                <w:b w:val="0"/>
                <w:sz w:val="20"/>
                <w:szCs w:val="24"/>
              </w:rPr>
              <w:t xml:space="preserve"> le club)</w:t>
            </w:r>
          </w:p>
        </w:tc>
        <w:tc>
          <w:tcPr>
            <w:tcW w:w="4531" w:type="dxa"/>
          </w:tcPr>
          <w:p w:rsidR="00C47F31" w:rsidRPr="00840F8B" w:rsidRDefault="00C47F31" w:rsidP="00C47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0"/>
              </w:rPr>
            </w:pPr>
          </w:p>
        </w:tc>
      </w:tr>
      <w:tr w:rsidR="00C47F31" w:rsidTr="00C4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47F31" w:rsidRDefault="00C47F31" w:rsidP="00C4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Compte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 w:rsidRPr="00C47F31">
              <w:rPr>
                <w:szCs w:val="24"/>
              </w:rPr>
              <w:t xml:space="preserve"> </w:t>
            </w:r>
            <w:r w:rsidRPr="00C47F31">
              <w:rPr>
                <w:b w:val="0"/>
                <w:sz w:val="20"/>
                <w:szCs w:val="24"/>
              </w:rPr>
              <w:t>(optionnel, préciser si vous ne voulez pas être « taggué »)</w:t>
            </w:r>
          </w:p>
        </w:tc>
        <w:tc>
          <w:tcPr>
            <w:tcW w:w="4531" w:type="dxa"/>
          </w:tcPr>
          <w:p w:rsidR="00C47F31" w:rsidRPr="00840F8B" w:rsidRDefault="00C47F31" w:rsidP="00C47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0"/>
              </w:rPr>
            </w:pPr>
          </w:p>
        </w:tc>
      </w:tr>
      <w:tr w:rsidR="00C47F31" w:rsidTr="00C47F3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47F31" w:rsidRDefault="00C47F31" w:rsidP="00C4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vernaculaire</w:t>
            </w:r>
            <w:r w:rsidR="00E83851">
              <w:rPr>
                <w:sz w:val="24"/>
                <w:szCs w:val="24"/>
              </w:rPr>
              <w:t xml:space="preserve"> / commun</w:t>
            </w:r>
          </w:p>
        </w:tc>
        <w:tc>
          <w:tcPr>
            <w:tcW w:w="4531" w:type="dxa"/>
          </w:tcPr>
          <w:p w:rsidR="00C47F31" w:rsidRPr="00840F8B" w:rsidRDefault="00C47F31" w:rsidP="00C47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0"/>
              </w:rPr>
            </w:pPr>
          </w:p>
        </w:tc>
      </w:tr>
      <w:tr w:rsidR="00C47F31" w:rsidTr="00C4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47F31" w:rsidRDefault="00C47F31" w:rsidP="00C4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scientifique</w:t>
            </w:r>
          </w:p>
        </w:tc>
        <w:tc>
          <w:tcPr>
            <w:tcW w:w="4531" w:type="dxa"/>
          </w:tcPr>
          <w:p w:rsidR="00C47F31" w:rsidRPr="00E70B2D" w:rsidRDefault="00C47F31" w:rsidP="00C47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sz w:val="24"/>
                <w:szCs w:val="20"/>
              </w:rPr>
            </w:pPr>
          </w:p>
        </w:tc>
      </w:tr>
      <w:tr w:rsidR="00C47F31" w:rsidTr="00840F8B">
        <w:trPr>
          <w:trHeight w:val="2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47F31" w:rsidRDefault="00C47F31" w:rsidP="00C47F3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 courte </w:t>
            </w:r>
            <w:r w:rsidR="00840F8B">
              <w:rPr>
                <w:sz w:val="24"/>
                <w:szCs w:val="24"/>
              </w:rPr>
              <w:t xml:space="preserve">et originale </w:t>
            </w:r>
            <w:r>
              <w:rPr>
                <w:sz w:val="24"/>
                <w:szCs w:val="24"/>
              </w:rPr>
              <w:t>de l’espèce</w:t>
            </w:r>
          </w:p>
          <w:p w:rsidR="00C47F31" w:rsidRPr="00C47F31" w:rsidRDefault="00C47F31" w:rsidP="00C47F31">
            <w:pPr>
              <w:rPr>
                <w:bCs w:val="0"/>
                <w:sz w:val="20"/>
                <w:szCs w:val="24"/>
              </w:rPr>
            </w:pPr>
            <w:r w:rsidRPr="00C47F31">
              <w:rPr>
                <w:b w:val="0"/>
                <w:sz w:val="20"/>
                <w:szCs w:val="24"/>
              </w:rPr>
              <w:t>(humour et anecdotes sont les bienvenus ;  mettre en avant l’originalité et les particularités de l’espèce)</w:t>
            </w:r>
            <w:r w:rsidR="00840F8B">
              <w:rPr>
                <w:b w:val="0"/>
                <w:sz w:val="20"/>
                <w:szCs w:val="24"/>
              </w:rPr>
              <w:t>.</w:t>
            </w:r>
          </w:p>
          <w:p w:rsidR="00C47F31" w:rsidRDefault="00C47F31" w:rsidP="00C47F31">
            <w:pPr>
              <w:rPr>
                <w:bCs w:val="0"/>
                <w:sz w:val="20"/>
                <w:szCs w:val="24"/>
              </w:rPr>
            </w:pPr>
          </w:p>
          <w:p w:rsidR="00C47F31" w:rsidRPr="00C47F31" w:rsidRDefault="00C47F31" w:rsidP="00C47F31">
            <w:pPr>
              <w:rPr>
                <w:b w:val="0"/>
                <w:sz w:val="24"/>
                <w:szCs w:val="24"/>
              </w:rPr>
            </w:pPr>
            <w:r w:rsidRPr="00EA57E4">
              <w:rPr>
                <w:b w:val="0"/>
                <w:sz w:val="20"/>
                <w:szCs w:val="24"/>
                <w:u w:val="single"/>
              </w:rPr>
              <w:t>Important :</w:t>
            </w:r>
            <w:r w:rsidRPr="00C47F31">
              <w:rPr>
                <w:b w:val="0"/>
                <w:sz w:val="20"/>
                <w:szCs w:val="24"/>
              </w:rPr>
              <w:t xml:space="preserve"> ne jamais faire un copier-coller d’un texte existant par ailleurs.</w:t>
            </w:r>
            <w:r w:rsidR="00787DFB">
              <w:rPr>
                <w:b w:val="0"/>
                <w:sz w:val="20"/>
                <w:szCs w:val="24"/>
              </w:rPr>
              <w:t xml:space="preserve"> Pa</w:t>
            </w:r>
            <w:bookmarkStart w:id="0" w:name="_GoBack"/>
            <w:bookmarkEnd w:id="0"/>
            <w:r w:rsidR="00787DFB">
              <w:rPr>
                <w:b w:val="0"/>
                <w:sz w:val="20"/>
                <w:szCs w:val="24"/>
              </w:rPr>
              <w:t>s de plagiat.</w:t>
            </w:r>
          </w:p>
        </w:tc>
        <w:tc>
          <w:tcPr>
            <w:tcW w:w="4531" w:type="dxa"/>
          </w:tcPr>
          <w:p w:rsidR="00C47F31" w:rsidRPr="00C47F31" w:rsidRDefault="00C47F31" w:rsidP="00C47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47F31" w:rsidTr="00C4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47F31" w:rsidRPr="00C47F31" w:rsidRDefault="00C47F31" w:rsidP="00C47F31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Lieux/</w:t>
            </w:r>
            <w:r w:rsidR="00FF538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ites où on peut l’observer </w:t>
            </w:r>
            <w:r w:rsidRPr="00C47F31">
              <w:rPr>
                <w:b w:val="0"/>
                <w:sz w:val="20"/>
                <w:szCs w:val="24"/>
              </w:rPr>
              <w:t>(sinon là où vous l’avez personnellement observée</w:t>
            </w:r>
            <w:r w:rsidR="003B5E25">
              <w:rPr>
                <w:b w:val="0"/>
                <w:sz w:val="20"/>
                <w:szCs w:val="24"/>
              </w:rPr>
              <w:t xml:space="preserve"> dans l’Hérault</w:t>
            </w:r>
            <w:r w:rsidRPr="00C47F31">
              <w:rPr>
                <w:b w:val="0"/>
                <w:sz w:val="20"/>
                <w:szCs w:val="24"/>
              </w:rPr>
              <w:t>)</w:t>
            </w:r>
          </w:p>
        </w:tc>
        <w:tc>
          <w:tcPr>
            <w:tcW w:w="4531" w:type="dxa"/>
          </w:tcPr>
          <w:p w:rsidR="00C47F31" w:rsidRPr="00C47F31" w:rsidRDefault="00C47F31" w:rsidP="00C47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47F31" w:rsidTr="00EE717E">
        <w:trPr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47F31" w:rsidRDefault="00C47F31" w:rsidP="00C4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Lien vers la fiche DORIS </w:t>
            </w:r>
            <w:r w:rsidRPr="00C47F31">
              <w:rPr>
                <w:b w:val="0"/>
                <w:sz w:val="20"/>
                <w:szCs w:val="24"/>
                <w:u w:val="single"/>
              </w:rPr>
              <w:t>(</w:t>
            </w:r>
            <w:r>
              <w:rPr>
                <w:b w:val="0"/>
                <w:sz w:val="20"/>
                <w:szCs w:val="24"/>
                <w:u w:val="single"/>
              </w:rPr>
              <w:t xml:space="preserve">obligatoire </w:t>
            </w:r>
            <w:r w:rsidRPr="00C47F31">
              <w:rPr>
                <w:b w:val="0"/>
                <w:sz w:val="20"/>
                <w:szCs w:val="24"/>
                <w:u w:val="single"/>
              </w:rPr>
              <w:t>le cas échéant</w:t>
            </w:r>
            <w:r>
              <w:rPr>
                <w:b w:val="0"/>
                <w:sz w:val="20"/>
                <w:szCs w:val="24"/>
                <w:u w:val="single"/>
              </w:rPr>
              <w:t xml:space="preserve"> sinon « Non Applicable » (N/A)</w:t>
            </w:r>
            <w:r w:rsidRPr="00C47F31">
              <w:rPr>
                <w:b w:val="0"/>
                <w:sz w:val="20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C47F31" w:rsidRPr="00EE717E" w:rsidRDefault="00C47F31" w:rsidP="00C47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20"/>
              </w:rPr>
            </w:pPr>
          </w:p>
        </w:tc>
      </w:tr>
      <w:tr w:rsidR="00C47F31" w:rsidTr="00EA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47F31" w:rsidRDefault="00C47F31" w:rsidP="00C4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Photo 1 </w:t>
            </w:r>
            <w:r w:rsidRPr="00C47F31">
              <w:rPr>
                <w:b w:val="0"/>
                <w:sz w:val="20"/>
                <w:szCs w:val="24"/>
              </w:rPr>
              <w:t>(</w:t>
            </w:r>
            <w:r w:rsidRPr="00C47F31">
              <w:rPr>
                <w:b w:val="0"/>
                <w:sz w:val="20"/>
                <w:szCs w:val="24"/>
                <w:u w:val="single"/>
              </w:rPr>
              <w:t>obligatoire</w:t>
            </w:r>
            <w:r>
              <w:rPr>
                <w:b w:val="0"/>
                <w:sz w:val="20"/>
                <w:szCs w:val="24"/>
              </w:rPr>
              <w:t xml:space="preserve"> ; </w:t>
            </w:r>
            <w:r w:rsidRPr="00C47F31">
              <w:rPr>
                <w:b w:val="0"/>
                <w:sz w:val="20"/>
                <w:szCs w:val="24"/>
              </w:rPr>
              <w:t>uniquement vos photos personnelles ou libre de droits, DORIS)</w:t>
            </w:r>
          </w:p>
        </w:tc>
        <w:tc>
          <w:tcPr>
            <w:tcW w:w="4531" w:type="dxa"/>
          </w:tcPr>
          <w:p w:rsidR="00C47F31" w:rsidRDefault="006D0FEA" w:rsidP="00C47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 à</w:t>
            </w:r>
            <w:r w:rsidR="00935DB0">
              <w:rPr>
                <w:sz w:val="24"/>
                <w:szCs w:val="24"/>
              </w:rPr>
              <w:t xml:space="preserve"> mettre en PJ du mail</w:t>
            </w:r>
          </w:p>
          <w:p w:rsidR="00935DB0" w:rsidRPr="00EA2403" w:rsidRDefault="00935DB0" w:rsidP="00C47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2403">
              <w:rPr>
                <w:sz w:val="24"/>
                <w:szCs w:val="24"/>
                <w:u w:val="single"/>
              </w:rPr>
              <w:t>Légende de la photo</w:t>
            </w:r>
            <w:r w:rsidR="00781350">
              <w:rPr>
                <w:sz w:val="24"/>
                <w:szCs w:val="24"/>
                <w:u w:val="single"/>
              </w:rPr>
              <w:t xml:space="preserve"> 1</w:t>
            </w:r>
            <w:r w:rsidRPr="00EA2403">
              <w:rPr>
                <w:sz w:val="24"/>
                <w:szCs w:val="24"/>
                <w:u w:val="single"/>
              </w:rPr>
              <w:t> :</w:t>
            </w:r>
          </w:p>
        </w:tc>
      </w:tr>
      <w:tr w:rsidR="00935DB0" w:rsidTr="00EA2403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35DB0" w:rsidRDefault="00935DB0" w:rsidP="00935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Photo 2 </w:t>
            </w:r>
            <w:r w:rsidRPr="00C47F31">
              <w:rPr>
                <w:b w:val="0"/>
                <w:sz w:val="20"/>
                <w:szCs w:val="24"/>
              </w:rPr>
              <w:t>(</w:t>
            </w:r>
            <w:r>
              <w:rPr>
                <w:b w:val="0"/>
                <w:sz w:val="20"/>
                <w:szCs w:val="24"/>
              </w:rPr>
              <w:t xml:space="preserve">optionnelle ; </w:t>
            </w:r>
            <w:r w:rsidRPr="00C47F31">
              <w:rPr>
                <w:b w:val="0"/>
                <w:sz w:val="20"/>
                <w:szCs w:val="24"/>
              </w:rPr>
              <w:t>uniquement vos photos personnelles ou libre de droits, DORIS)</w:t>
            </w:r>
          </w:p>
        </w:tc>
        <w:tc>
          <w:tcPr>
            <w:tcW w:w="4531" w:type="dxa"/>
          </w:tcPr>
          <w:p w:rsidR="00935DB0" w:rsidRDefault="006D0FEA" w:rsidP="00935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 à</w:t>
            </w:r>
            <w:r w:rsidR="00935DB0">
              <w:rPr>
                <w:sz w:val="24"/>
                <w:szCs w:val="24"/>
              </w:rPr>
              <w:t xml:space="preserve"> mettre en PJ du mail</w:t>
            </w:r>
          </w:p>
          <w:p w:rsidR="00EA2403" w:rsidRPr="00EA2403" w:rsidRDefault="00EA2403" w:rsidP="00935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2403">
              <w:rPr>
                <w:sz w:val="24"/>
                <w:szCs w:val="24"/>
                <w:u w:val="single"/>
              </w:rPr>
              <w:t>Légende de la photo </w:t>
            </w:r>
            <w:r w:rsidR="00781350">
              <w:rPr>
                <w:sz w:val="24"/>
                <w:szCs w:val="24"/>
                <w:u w:val="single"/>
              </w:rPr>
              <w:t xml:space="preserve">2 </w:t>
            </w:r>
            <w:r w:rsidRPr="00EA2403">
              <w:rPr>
                <w:sz w:val="24"/>
                <w:szCs w:val="24"/>
                <w:u w:val="single"/>
              </w:rPr>
              <w:t>:</w:t>
            </w:r>
          </w:p>
        </w:tc>
      </w:tr>
      <w:tr w:rsidR="00935DB0" w:rsidTr="0048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35DB0" w:rsidRDefault="00935DB0" w:rsidP="00935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Photo 3 </w:t>
            </w:r>
            <w:r w:rsidRPr="00C47F31">
              <w:rPr>
                <w:b w:val="0"/>
                <w:sz w:val="20"/>
                <w:szCs w:val="24"/>
              </w:rPr>
              <w:t>(</w:t>
            </w:r>
            <w:r>
              <w:rPr>
                <w:b w:val="0"/>
                <w:sz w:val="20"/>
                <w:szCs w:val="24"/>
              </w:rPr>
              <w:t xml:space="preserve">optionnelle ; </w:t>
            </w:r>
            <w:r w:rsidRPr="00C47F31">
              <w:rPr>
                <w:b w:val="0"/>
                <w:sz w:val="20"/>
                <w:szCs w:val="24"/>
              </w:rPr>
              <w:t>uniquement vos photos personnelles ou libre de droits, DORIS)</w:t>
            </w:r>
          </w:p>
        </w:tc>
        <w:tc>
          <w:tcPr>
            <w:tcW w:w="4531" w:type="dxa"/>
          </w:tcPr>
          <w:p w:rsidR="00935DB0" w:rsidRDefault="006D0FEA" w:rsidP="0093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 à</w:t>
            </w:r>
            <w:r w:rsidR="00935DB0">
              <w:rPr>
                <w:sz w:val="24"/>
                <w:szCs w:val="24"/>
              </w:rPr>
              <w:t xml:space="preserve"> mettre en PJ du mail</w:t>
            </w:r>
          </w:p>
          <w:p w:rsidR="00EA2403" w:rsidRPr="00EA2403" w:rsidRDefault="00EA2403" w:rsidP="0093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2403">
              <w:rPr>
                <w:sz w:val="24"/>
                <w:szCs w:val="24"/>
                <w:u w:val="single"/>
              </w:rPr>
              <w:t>Légende de la photo</w:t>
            </w:r>
            <w:r w:rsidR="00781350">
              <w:rPr>
                <w:sz w:val="24"/>
                <w:szCs w:val="24"/>
                <w:u w:val="single"/>
              </w:rPr>
              <w:t xml:space="preserve"> 3</w:t>
            </w:r>
            <w:r w:rsidRPr="00EA2403">
              <w:rPr>
                <w:sz w:val="24"/>
                <w:szCs w:val="24"/>
                <w:u w:val="single"/>
              </w:rPr>
              <w:t> :</w:t>
            </w:r>
          </w:p>
        </w:tc>
      </w:tr>
    </w:tbl>
    <w:p w:rsidR="00C47F31" w:rsidRPr="00C47F31" w:rsidRDefault="00C47F31" w:rsidP="00C47F31">
      <w:pPr>
        <w:rPr>
          <w:sz w:val="24"/>
          <w:szCs w:val="24"/>
        </w:rPr>
      </w:pPr>
    </w:p>
    <w:sectPr w:rsidR="00C47F31" w:rsidRPr="00C4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35B" w:rsidRDefault="0072035B" w:rsidP="00840F8B">
      <w:pPr>
        <w:spacing w:after="0" w:line="240" w:lineRule="auto"/>
      </w:pPr>
      <w:r>
        <w:separator/>
      </w:r>
    </w:p>
  </w:endnote>
  <w:endnote w:type="continuationSeparator" w:id="0">
    <w:p w:rsidR="0072035B" w:rsidRDefault="0072035B" w:rsidP="0084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35B" w:rsidRDefault="0072035B" w:rsidP="00840F8B">
      <w:pPr>
        <w:spacing w:after="0" w:line="240" w:lineRule="auto"/>
      </w:pPr>
      <w:r>
        <w:separator/>
      </w:r>
    </w:p>
  </w:footnote>
  <w:footnote w:type="continuationSeparator" w:id="0">
    <w:p w:rsidR="0072035B" w:rsidRDefault="0072035B" w:rsidP="00840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A58E1"/>
    <w:multiLevelType w:val="hybridMultilevel"/>
    <w:tmpl w:val="D8D0525E"/>
    <w:lvl w:ilvl="0" w:tplc="365E425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31"/>
    <w:rsid w:val="00013E01"/>
    <w:rsid w:val="000433A6"/>
    <w:rsid w:val="00045B63"/>
    <w:rsid w:val="00070B39"/>
    <w:rsid w:val="000957F2"/>
    <w:rsid w:val="000968EC"/>
    <w:rsid w:val="000D63F7"/>
    <w:rsid w:val="00104E09"/>
    <w:rsid w:val="00131E08"/>
    <w:rsid w:val="001326B7"/>
    <w:rsid w:val="00155B24"/>
    <w:rsid w:val="001A5569"/>
    <w:rsid w:val="00226B10"/>
    <w:rsid w:val="0029740C"/>
    <w:rsid w:val="002D059D"/>
    <w:rsid w:val="002D3551"/>
    <w:rsid w:val="00376AA4"/>
    <w:rsid w:val="00393EA5"/>
    <w:rsid w:val="00396EF9"/>
    <w:rsid w:val="003B5E25"/>
    <w:rsid w:val="003C54BC"/>
    <w:rsid w:val="00481D44"/>
    <w:rsid w:val="004874BE"/>
    <w:rsid w:val="004B37CE"/>
    <w:rsid w:val="004D0107"/>
    <w:rsid w:val="004E428B"/>
    <w:rsid w:val="00524759"/>
    <w:rsid w:val="00550632"/>
    <w:rsid w:val="00575C5F"/>
    <w:rsid w:val="005C11BA"/>
    <w:rsid w:val="005F50AA"/>
    <w:rsid w:val="00666725"/>
    <w:rsid w:val="0068313B"/>
    <w:rsid w:val="006D0FEA"/>
    <w:rsid w:val="00716CCA"/>
    <w:rsid w:val="0072035B"/>
    <w:rsid w:val="00780A21"/>
    <w:rsid w:val="00781350"/>
    <w:rsid w:val="00787DFB"/>
    <w:rsid w:val="007B0C35"/>
    <w:rsid w:val="00840F8B"/>
    <w:rsid w:val="008A6CE1"/>
    <w:rsid w:val="008E0027"/>
    <w:rsid w:val="008E2E5D"/>
    <w:rsid w:val="00920BF2"/>
    <w:rsid w:val="00925620"/>
    <w:rsid w:val="00935DB0"/>
    <w:rsid w:val="00936326"/>
    <w:rsid w:val="00955CBF"/>
    <w:rsid w:val="009C6BB1"/>
    <w:rsid w:val="00A16B97"/>
    <w:rsid w:val="00A43E37"/>
    <w:rsid w:val="00A56D30"/>
    <w:rsid w:val="00AB469F"/>
    <w:rsid w:val="00AE26A7"/>
    <w:rsid w:val="00B0067F"/>
    <w:rsid w:val="00B361E2"/>
    <w:rsid w:val="00B51DF9"/>
    <w:rsid w:val="00BB479D"/>
    <w:rsid w:val="00BC1EC3"/>
    <w:rsid w:val="00BF564C"/>
    <w:rsid w:val="00C011CF"/>
    <w:rsid w:val="00C1469A"/>
    <w:rsid w:val="00C3613E"/>
    <w:rsid w:val="00C47F31"/>
    <w:rsid w:val="00CC351E"/>
    <w:rsid w:val="00D41F5C"/>
    <w:rsid w:val="00D42EB2"/>
    <w:rsid w:val="00D77329"/>
    <w:rsid w:val="00D80638"/>
    <w:rsid w:val="00DA30EF"/>
    <w:rsid w:val="00DB0B46"/>
    <w:rsid w:val="00E11BBD"/>
    <w:rsid w:val="00E66252"/>
    <w:rsid w:val="00E70B2D"/>
    <w:rsid w:val="00E83851"/>
    <w:rsid w:val="00E90918"/>
    <w:rsid w:val="00E96DF9"/>
    <w:rsid w:val="00EA2403"/>
    <w:rsid w:val="00EA57E4"/>
    <w:rsid w:val="00EB4C30"/>
    <w:rsid w:val="00EE717E"/>
    <w:rsid w:val="00F10C20"/>
    <w:rsid w:val="00FD21DB"/>
    <w:rsid w:val="00FE165D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5EC63"/>
  <w15:chartTrackingRefBased/>
  <w15:docId w15:val="{42258F55-1181-4979-9373-F7AB558C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1">
    <w:name w:val="Grid Table 6 Colorful Accent 1"/>
    <w:basedOn w:val="TableauNormal"/>
    <w:uiPriority w:val="51"/>
    <w:rsid w:val="00C47F3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C47F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6BB1"/>
    <w:rPr>
      <w:color w:val="0000FF"/>
      <w:u w:val="single"/>
    </w:rPr>
  </w:style>
  <w:style w:type="character" w:customStyle="1" w:styleId="il">
    <w:name w:val="il"/>
    <w:basedOn w:val="Policepardfaut"/>
    <w:rsid w:val="009C6BB1"/>
  </w:style>
  <w:style w:type="character" w:styleId="Mentionnonrsolue">
    <w:name w:val="Unresolved Mention"/>
    <w:basedOn w:val="Policepardfaut"/>
    <w:uiPriority w:val="99"/>
    <w:semiHidden/>
    <w:unhideWhenUsed/>
    <w:rsid w:val="00D42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-fr.facebook.com/Combio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pascalgirard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26</cp:revision>
  <dcterms:created xsi:type="dcterms:W3CDTF">2019-11-19T13:42:00Z</dcterms:created>
  <dcterms:modified xsi:type="dcterms:W3CDTF">2019-11-28T10:25:00Z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b5fe95-8f20-4bf1-a4bc-7cba4c4dcd39_Enabled">
    <vt:lpwstr>True</vt:lpwstr>
  </property>
  <property fmtid="{D5CDD505-2E9C-101B-9397-08002B2CF9AE}" pid="3" name="MSIP_Label_00b5fe95-8f20-4bf1-a4bc-7cba4c4dcd39_SiteId">
    <vt:lpwstr>34c5e68e-b374-47fe-91da-0e3d638792fb</vt:lpwstr>
  </property>
  <property fmtid="{D5CDD505-2E9C-101B-9397-08002B2CF9AE}" pid="4" name="MSIP_Label_00b5fe95-8f20-4bf1-a4bc-7cba4c4dcd39_Owner">
    <vt:lpwstr>Pascal.Girard@edf-en.com</vt:lpwstr>
  </property>
  <property fmtid="{D5CDD505-2E9C-101B-9397-08002B2CF9AE}" pid="5" name="MSIP_Label_00b5fe95-8f20-4bf1-a4bc-7cba4c4dcd39_SetDate">
    <vt:lpwstr>2019-11-19T14:02:55.1663967Z</vt:lpwstr>
  </property>
  <property fmtid="{D5CDD505-2E9C-101B-9397-08002B2CF9AE}" pid="6" name="MSIP_Label_00b5fe95-8f20-4bf1-a4bc-7cba4c4dcd39_Name">
    <vt:lpwstr>Internal (C1)</vt:lpwstr>
  </property>
  <property fmtid="{D5CDD505-2E9C-101B-9397-08002B2CF9AE}" pid="7" name="MSIP_Label_00b5fe95-8f20-4bf1-a4bc-7cba4c4dcd39_Application">
    <vt:lpwstr>Microsoft Azure Information Protection</vt:lpwstr>
  </property>
  <property fmtid="{D5CDD505-2E9C-101B-9397-08002B2CF9AE}" pid="8" name="MSIP_Label_00b5fe95-8f20-4bf1-a4bc-7cba4c4dcd39_ActionId">
    <vt:lpwstr>c644a864-72a7-4e72-b6f2-da2996095100</vt:lpwstr>
  </property>
  <property fmtid="{D5CDD505-2E9C-101B-9397-08002B2CF9AE}" pid="9" name="MSIP_Label_00b5fe95-8f20-4bf1-a4bc-7cba4c4dcd39_Extended_MSFT_Method">
    <vt:lpwstr>Automatic</vt:lpwstr>
  </property>
  <property fmtid="{D5CDD505-2E9C-101B-9397-08002B2CF9AE}" pid="10" name="Sensitivity">
    <vt:lpwstr>Internal (C1)</vt:lpwstr>
  </property>
</Properties>
</file>